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1F" w:rsidRPr="0046471F" w:rsidRDefault="0046471F" w:rsidP="0046471F">
      <w:pPr>
        <w:pStyle w:val="Naslov1"/>
      </w:pPr>
      <w:r>
        <w:rPr>
          <w:rFonts w:eastAsiaTheme="minorHAnsi"/>
        </w:rPr>
        <w:t xml:space="preserve">  </w:t>
      </w:r>
      <w:r>
        <w:rPr>
          <w:rFonts w:eastAsiaTheme="minorHAnsi"/>
        </w:rPr>
        <w:tab/>
        <w:t xml:space="preserve">                                Z A P I S N I K</w:t>
      </w:r>
    </w:p>
    <w:p w:rsidR="0046471F" w:rsidRDefault="0046471F" w:rsidP="0046471F"/>
    <w:p w:rsidR="0046471F" w:rsidRDefault="0046471F" w:rsidP="0046471F">
      <w:pPr>
        <w:pStyle w:val="Brezrazmikov"/>
      </w:pPr>
      <w:r>
        <w:tab/>
        <w:t xml:space="preserve">                                 </w:t>
      </w:r>
    </w:p>
    <w:p w:rsidR="00E04B6D" w:rsidRDefault="0046471F" w:rsidP="0046471F">
      <w:proofErr w:type="spellStart"/>
      <w:r>
        <w:t>5.seje</w:t>
      </w:r>
      <w:proofErr w:type="spellEnd"/>
      <w:r>
        <w:t xml:space="preserve"> Sveta KS  Kromberk- Loke  </w:t>
      </w:r>
      <w:proofErr w:type="spellStart"/>
      <w:r>
        <w:t>11.februarja</w:t>
      </w:r>
      <w:proofErr w:type="spellEnd"/>
      <w:r>
        <w:t xml:space="preserve"> 2020 ob 17.uri.</w:t>
      </w:r>
    </w:p>
    <w:p w:rsidR="0046471F" w:rsidRDefault="0046471F" w:rsidP="0046471F">
      <w:r>
        <w:t xml:space="preserve">Prisotni: Janez  Cuznar,Damijan Winkler, Žarko Leban, Marko Brezavšček, Aleš Pavlin, Meta Mačus, Sonja </w:t>
      </w:r>
      <w:proofErr w:type="spellStart"/>
      <w:r>
        <w:t>Maras</w:t>
      </w:r>
      <w:proofErr w:type="spellEnd"/>
      <w:r>
        <w:t xml:space="preserve"> Gruntar.</w:t>
      </w:r>
      <w:r w:rsidR="00E53E9D">
        <w:t xml:space="preserve"> </w:t>
      </w:r>
    </w:p>
    <w:p w:rsidR="00E53E9D" w:rsidRDefault="00E53E9D" w:rsidP="0046471F">
      <w:r>
        <w:t xml:space="preserve">Odsotni: Urška Ščuka </w:t>
      </w:r>
      <w:proofErr w:type="spellStart"/>
      <w:r>
        <w:t>Buršić</w:t>
      </w:r>
      <w:proofErr w:type="spellEnd"/>
      <w:r>
        <w:t xml:space="preserve"> , Robert  Golob.</w:t>
      </w:r>
    </w:p>
    <w:p w:rsidR="0046471F" w:rsidRDefault="0046471F" w:rsidP="0046471F">
      <w:r>
        <w:t xml:space="preserve">Vabljena: </w:t>
      </w:r>
      <w:proofErr w:type="spellStart"/>
      <w:r>
        <w:t>ga.Dragica</w:t>
      </w:r>
      <w:proofErr w:type="spellEnd"/>
      <w:r>
        <w:t xml:space="preserve"> Žbogar, </w:t>
      </w:r>
      <w:proofErr w:type="spellStart"/>
      <w:r>
        <w:t>g.Miloš</w:t>
      </w:r>
      <w:proofErr w:type="spellEnd"/>
      <w:r>
        <w:t xml:space="preserve"> Grilanc</w:t>
      </w:r>
      <w:r w:rsidR="005B68A8">
        <w:t>.</w:t>
      </w:r>
    </w:p>
    <w:p w:rsidR="005B68A8" w:rsidRDefault="005B68A8" w:rsidP="0046471F">
      <w:r>
        <w:t>Predsednik  predlaga  spremembo  dnevnega  reda</w:t>
      </w:r>
      <w:r w:rsidR="000A269C">
        <w:t xml:space="preserve"> ,  dodaja  2</w:t>
      </w:r>
      <w:r>
        <w:t xml:space="preserve"> točki  z</w:t>
      </w:r>
      <w:r w:rsidR="000A269C">
        <w:t xml:space="preserve"> dnevnega reda  4. seje z dne </w:t>
      </w:r>
      <w:proofErr w:type="spellStart"/>
      <w:r w:rsidR="000A269C">
        <w:t>3.februarja</w:t>
      </w:r>
      <w:proofErr w:type="spellEnd"/>
      <w:r w:rsidR="000A269C">
        <w:t xml:space="preserve"> 2020, sklicane in kasneje odpovedane s strani  tedanjega predsednika  </w:t>
      </w:r>
      <w:proofErr w:type="spellStart"/>
      <w:r w:rsidR="000A269C">
        <w:t>dr.Roberta</w:t>
      </w:r>
      <w:proofErr w:type="spellEnd"/>
      <w:r w:rsidR="000A269C">
        <w:t xml:space="preserve">  Goloba.</w:t>
      </w:r>
    </w:p>
    <w:p w:rsidR="000A269C" w:rsidRDefault="000A269C" w:rsidP="0046471F">
      <w:r>
        <w:t>Predlog</w:t>
      </w:r>
      <w:r w:rsidR="00E53E9D">
        <w:t xml:space="preserve"> </w:t>
      </w:r>
      <w:r>
        <w:t xml:space="preserve"> je s</w:t>
      </w:r>
      <w:r w:rsidR="00E53E9D">
        <w:t>oglasno  sprejet.</w:t>
      </w:r>
    </w:p>
    <w:p w:rsidR="00E53E9D" w:rsidRDefault="00E53E9D" w:rsidP="0046471F"/>
    <w:p w:rsidR="00E53E9D" w:rsidRDefault="00E53E9D" w:rsidP="0046471F">
      <w:r>
        <w:t>Dnevni  red:</w:t>
      </w:r>
    </w:p>
    <w:p w:rsidR="00E53E9D" w:rsidRDefault="00E53E9D" w:rsidP="0046471F">
      <w:proofErr w:type="spellStart"/>
      <w:r>
        <w:t>1.obravnava</w:t>
      </w:r>
      <w:proofErr w:type="spellEnd"/>
      <w:r>
        <w:t xml:space="preserve">  dopisa  krajanke ga. Dragice  Žbogar,</w:t>
      </w:r>
    </w:p>
    <w:p w:rsidR="00E53E9D" w:rsidRDefault="00E53E9D" w:rsidP="0046471F">
      <w:proofErr w:type="spellStart"/>
      <w:r>
        <w:t>2.predstavitev</w:t>
      </w:r>
      <w:proofErr w:type="spellEnd"/>
      <w:r>
        <w:t xml:space="preserve">  problematike UO ŠTD Kromberk- Loke,</w:t>
      </w:r>
    </w:p>
    <w:p w:rsidR="00E53E9D" w:rsidRDefault="009269DB" w:rsidP="0046471F">
      <w:proofErr w:type="spellStart"/>
      <w:r>
        <w:t>3.zadolžitve</w:t>
      </w:r>
      <w:proofErr w:type="spellEnd"/>
      <w:r>
        <w:t xml:space="preserve">  članov  po naloga</w:t>
      </w:r>
      <w:r w:rsidR="00154380">
        <w:t>h  in geog</w:t>
      </w:r>
      <w:r>
        <w:t>rafskih  območjih,</w:t>
      </w:r>
    </w:p>
    <w:p w:rsidR="009269DB" w:rsidRDefault="009269DB" w:rsidP="0046471F">
      <w:proofErr w:type="spellStart"/>
      <w:r>
        <w:lastRenderedPageBreak/>
        <w:t>4.oblikovanje</w:t>
      </w:r>
      <w:proofErr w:type="spellEnd"/>
      <w:r>
        <w:t xml:space="preserve">  programa  za  tekoče   leto,</w:t>
      </w:r>
    </w:p>
    <w:p w:rsidR="009269DB" w:rsidRDefault="009269DB" w:rsidP="0046471F">
      <w:r>
        <w:t>5.razno.</w:t>
      </w:r>
    </w:p>
    <w:p w:rsidR="009269DB" w:rsidRDefault="009269DB" w:rsidP="0046471F"/>
    <w:p w:rsidR="009269DB" w:rsidRDefault="009269DB" w:rsidP="0046471F">
      <w:r>
        <w:t xml:space="preserve">K 1. Ga. Dragica Žbogar  povzame problematiko, navedeno v dopisu  z dne  </w:t>
      </w:r>
      <w:proofErr w:type="spellStart"/>
      <w:r>
        <w:t>24.januarja</w:t>
      </w:r>
      <w:proofErr w:type="spellEnd"/>
      <w:r>
        <w:t xml:space="preserve"> 2020, in ponovno apelira na  Svet KS</w:t>
      </w:r>
      <w:r w:rsidR="00A94C18">
        <w:t xml:space="preserve"> </w:t>
      </w:r>
      <w:r>
        <w:t xml:space="preserve"> za </w:t>
      </w:r>
      <w:r w:rsidR="00A94C18">
        <w:t xml:space="preserve"> čimprejšnjo  ureditev  </w:t>
      </w:r>
      <w:proofErr w:type="spellStart"/>
      <w:r w:rsidR="00A94C18">
        <w:t>odvodnjavanja</w:t>
      </w:r>
      <w:proofErr w:type="spellEnd"/>
      <w:r w:rsidR="00A94C18">
        <w:t xml:space="preserve"> na cestišču  pred njeno  stanovanjsko  hišo  v Ulici  Vinka  Vodopivca  112  (priloga).</w:t>
      </w:r>
    </w:p>
    <w:p w:rsidR="00A94C18" w:rsidRDefault="00A94C18" w:rsidP="009F0DA9">
      <w:pPr>
        <w:pStyle w:val="Naslov1"/>
      </w:pPr>
      <w:r>
        <w:t xml:space="preserve">SKLEP  1: Žarko  Leban  in Damijan  Winkler  se obvežeta, da bosta  ponovno urgirala  pri ustrezni   občinski  službi, zastopani s strani  g. Marjana  Juga. </w:t>
      </w:r>
    </w:p>
    <w:p w:rsidR="004A4034" w:rsidRPr="004A4034" w:rsidRDefault="004A4034" w:rsidP="004A4034"/>
    <w:p w:rsidR="00A94C18" w:rsidRDefault="00A94C18" w:rsidP="004A4034">
      <w:r>
        <w:t xml:space="preserve">K 2. G. Miloš  Grilanc </w:t>
      </w:r>
      <w:r w:rsidR="008C29E1">
        <w:t xml:space="preserve"> najprej </w:t>
      </w:r>
      <w:r>
        <w:t xml:space="preserve"> predstavi  delovanje ŠTD-ja v zadnjem  mandatnem  obdobju, ki je pote</w:t>
      </w:r>
      <w:r w:rsidR="008C29E1">
        <w:t>kel  novembra  2019 (priloga).</w:t>
      </w:r>
    </w:p>
    <w:p w:rsidR="008C29E1" w:rsidRDefault="008C29E1" w:rsidP="0046471F">
      <w:r>
        <w:t>V nadaljeva</w:t>
      </w:r>
      <w:r w:rsidR="00F842A3">
        <w:t>nju  izčrpno izpostavi  ključne probleme  in potrebe</w:t>
      </w:r>
      <w:r>
        <w:t xml:space="preserve"> za nadaljnje delo:</w:t>
      </w:r>
    </w:p>
    <w:p w:rsidR="008C29E1" w:rsidRDefault="00F842A3" w:rsidP="00F842A3">
      <w:proofErr w:type="spellStart"/>
      <w:r>
        <w:t>a.zagotoviti</w:t>
      </w:r>
      <w:proofErr w:type="spellEnd"/>
      <w:r>
        <w:t xml:space="preserve">  prostor , sedež</w:t>
      </w:r>
      <w:r w:rsidR="008C29E1">
        <w:t xml:space="preserve"> delovanja društva,</w:t>
      </w:r>
    </w:p>
    <w:p w:rsidR="008C29E1" w:rsidRDefault="008C29E1" w:rsidP="00F842A3">
      <w:pPr>
        <w:pStyle w:val="Odstavekseznama"/>
        <w:numPr>
          <w:ilvl w:val="0"/>
          <w:numId w:val="4"/>
        </w:numPr>
      </w:pPr>
      <w:r>
        <w:t>pomanjkanje ustrezne</w:t>
      </w:r>
      <w:r w:rsidR="00CC62BF">
        <w:t>ga  kadra za nadgradnjo  vsebin</w:t>
      </w:r>
      <w:r w:rsidR="00324DFD">
        <w:t>, h katerim  že dalj časa pozivajo krajani (kolesarjenje, planinarjenje idr),</w:t>
      </w:r>
    </w:p>
    <w:p w:rsidR="00324DFD" w:rsidRDefault="00324DFD" w:rsidP="00F842A3">
      <w:pPr>
        <w:pStyle w:val="Odstavekseznama"/>
        <w:numPr>
          <w:ilvl w:val="0"/>
          <w:numId w:val="4"/>
        </w:numPr>
      </w:pPr>
      <w:r>
        <w:t xml:space="preserve">ureditev </w:t>
      </w:r>
      <w:r w:rsidR="000610FE">
        <w:t xml:space="preserve"> vzhodnega dela</w:t>
      </w:r>
      <w:r>
        <w:t xml:space="preserve"> športnega  parka  </w:t>
      </w:r>
      <w:r w:rsidR="000610FE">
        <w:t>za  dodatne vsebine</w:t>
      </w:r>
      <w:r>
        <w:t>,</w:t>
      </w:r>
      <w:r w:rsidR="000610FE">
        <w:t>pri  čemer izpostavi  potrebo po postavitvi  hiške  za ureditev  gostinske ponudbe na platoju</w:t>
      </w:r>
      <w:r w:rsidR="00240AB4">
        <w:t xml:space="preserve">; navede  tudi  možnost  </w:t>
      </w:r>
      <w:proofErr w:type="spellStart"/>
      <w:r w:rsidR="00240AB4">
        <w:t>sofinansiranja</w:t>
      </w:r>
      <w:proofErr w:type="spellEnd"/>
      <w:r w:rsidR="00240AB4">
        <w:t xml:space="preserve"> s strani  ŠTD-ja,</w:t>
      </w:r>
      <w:r w:rsidR="00CC62BF">
        <w:t xml:space="preserve"> </w:t>
      </w:r>
    </w:p>
    <w:p w:rsidR="000D71CD" w:rsidRDefault="00B30A56" w:rsidP="00B30A56">
      <w:pPr>
        <w:ind w:left="45"/>
      </w:pPr>
      <w:r>
        <w:lastRenderedPageBreak/>
        <w:t>d.</w:t>
      </w:r>
      <w:r w:rsidR="00CC62BF">
        <w:t xml:space="preserve">  opraviti razgovor  z  g</w:t>
      </w:r>
      <w:r w:rsidR="000D71CD">
        <w:t>ospo  Mirja</w:t>
      </w:r>
      <w:r w:rsidR="00240AB4">
        <w:t>m</w:t>
      </w:r>
      <w:r w:rsidR="000D71CD">
        <w:t xml:space="preserve">  Bon Klanjšček   kot morebitno kandidatko  za opravljanje  funkcije predsednika društva. </w:t>
      </w:r>
    </w:p>
    <w:p w:rsidR="000D71CD" w:rsidRDefault="00B30A56" w:rsidP="00CC62BF">
      <w:r>
        <w:t xml:space="preserve">      Člani sveta soglasno izrazijo pohvalo in podporo</w:t>
      </w:r>
      <w:r w:rsidR="000D71CD">
        <w:t xml:space="preserve">  ŠTD-ju  za ambiciozno  delo</w:t>
      </w:r>
      <w:r w:rsidR="00154380">
        <w:t xml:space="preserve"> tudi</w:t>
      </w:r>
      <w:r w:rsidR="000D71CD">
        <w:t xml:space="preserve">  v bodoče.</w:t>
      </w:r>
      <w:r w:rsidR="00154380">
        <w:t xml:space="preserve"> </w:t>
      </w:r>
    </w:p>
    <w:p w:rsidR="00240AB4" w:rsidRDefault="00240AB4" w:rsidP="009F0DA9">
      <w:pPr>
        <w:pStyle w:val="Naslov1"/>
      </w:pPr>
      <w:r>
        <w:t xml:space="preserve">SKLEP 2: Žarko Leban  bo v prihodnjem tednu opravil uradni razgovor  z </w:t>
      </w:r>
      <w:proofErr w:type="spellStart"/>
      <w:r>
        <w:t>ga.Mirjam</w:t>
      </w:r>
      <w:proofErr w:type="spellEnd"/>
      <w:r>
        <w:t xml:space="preserve"> Bon Klanjšček.</w:t>
      </w:r>
    </w:p>
    <w:p w:rsidR="00240AB4" w:rsidRDefault="00240AB4" w:rsidP="00CC62BF">
      <w:r>
        <w:t xml:space="preserve">   </w:t>
      </w:r>
    </w:p>
    <w:p w:rsidR="00154380" w:rsidRDefault="00154380" w:rsidP="004A4034">
      <w:r>
        <w:t>K 3. Predsednik  posreduje  članom  zadolžitve  za delovanje v tekočem mandatu (priloga).</w:t>
      </w:r>
    </w:p>
    <w:p w:rsidR="00154380" w:rsidRDefault="00154380" w:rsidP="00CC62BF">
      <w:r>
        <w:t>Marko  Brezavšček predlaga, da se z njimi  seznani  krajane.</w:t>
      </w:r>
    </w:p>
    <w:p w:rsidR="00154380" w:rsidRDefault="00154380" w:rsidP="009F0DA9">
      <w:pPr>
        <w:pStyle w:val="Naslov1"/>
      </w:pPr>
      <w:r>
        <w:t xml:space="preserve">  </w:t>
      </w:r>
      <w:r w:rsidR="00ED56B4">
        <w:t>SKLEP 3: Zadolžitv</w:t>
      </w:r>
      <w:r w:rsidR="0007081B">
        <w:t>e</w:t>
      </w:r>
      <w:r>
        <w:t xml:space="preserve">  članov </w:t>
      </w:r>
      <w:r w:rsidR="00ED56B4">
        <w:t>po nalogah in geografskih območjih se objav</w:t>
      </w:r>
      <w:r w:rsidR="00240AB4">
        <w:t>i v naslednji številki STRAN-i</w:t>
      </w:r>
      <w:r w:rsidR="00ED56B4">
        <w:t xml:space="preserve">. </w:t>
      </w:r>
    </w:p>
    <w:p w:rsidR="00ED56B4" w:rsidRDefault="00ED56B4" w:rsidP="00CC62BF"/>
    <w:p w:rsidR="00ED56B4" w:rsidRDefault="00ED56B4" w:rsidP="00CC62BF">
      <w:r>
        <w:t xml:space="preserve">K 4. Predsednik  seznani  člane, da najemne pogodbe za uporabo prostorov v Domu krajanov </w:t>
      </w:r>
      <w:r w:rsidR="006C18AA">
        <w:t xml:space="preserve"> v preteklem  letu  še </w:t>
      </w:r>
      <w:r>
        <w:t>niso bile posredovane MONG-u.</w:t>
      </w:r>
      <w:r w:rsidR="006C18AA">
        <w:t xml:space="preserve"> </w:t>
      </w:r>
    </w:p>
    <w:p w:rsidR="00ED56B4" w:rsidRDefault="00ED56B4" w:rsidP="009F0DA9">
      <w:pPr>
        <w:pStyle w:val="Naslov1"/>
      </w:pPr>
      <w:r>
        <w:t>SKLEP 4:</w:t>
      </w:r>
      <w:r w:rsidR="00B8017E">
        <w:t xml:space="preserve"> ga.</w:t>
      </w:r>
      <w:r>
        <w:t xml:space="preserve"> </w:t>
      </w:r>
      <w:proofErr w:type="spellStart"/>
      <w:r>
        <w:t>Loredano</w:t>
      </w:r>
      <w:proofErr w:type="spellEnd"/>
      <w:r>
        <w:t xml:space="preserve">  Pavlin se pozove k vročitvi najemnih pogodb v 8 dneh.</w:t>
      </w:r>
    </w:p>
    <w:p w:rsidR="00B8017E" w:rsidRPr="00B8017E" w:rsidRDefault="00B8017E" w:rsidP="00B8017E"/>
    <w:p w:rsidR="00ED56B4" w:rsidRDefault="00ED56B4" w:rsidP="00CC62BF">
      <w:r>
        <w:t xml:space="preserve">Po krajši razpravi o </w:t>
      </w:r>
      <w:proofErr w:type="spellStart"/>
      <w:r>
        <w:t>akivnostih</w:t>
      </w:r>
      <w:proofErr w:type="spellEnd"/>
      <w:r>
        <w:t xml:space="preserve"> v Domu krajanov se sprejme </w:t>
      </w:r>
    </w:p>
    <w:p w:rsidR="00ED56B4" w:rsidRDefault="00ED56B4" w:rsidP="00B8017E">
      <w:pPr>
        <w:pStyle w:val="Naslov1"/>
      </w:pPr>
      <w:r>
        <w:lastRenderedPageBreak/>
        <w:t>SKLEP</w:t>
      </w:r>
      <w:r w:rsidR="00F335C5">
        <w:t xml:space="preserve"> 5:Marko Brezavšček bo nadz</w:t>
      </w:r>
      <w:r w:rsidR="006C18AA">
        <w:t>iral aktivnosti v Domu krajanov v prihodnje.</w:t>
      </w:r>
      <w:r w:rsidR="00B8017E">
        <w:t xml:space="preserve"> </w:t>
      </w:r>
    </w:p>
    <w:p w:rsidR="00B8017E" w:rsidRPr="00B8017E" w:rsidRDefault="00B8017E" w:rsidP="00B8017E"/>
    <w:p w:rsidR="00F335C5" w:rsidRDefault="00F335C5" w:rsidP="00B8017E">
      <w:pPr>
        <w:pStyle w:val="Naslov1"/>
      </w:pPr>
      <w:r>
        <w:t xml:space="preserve">SKLEP 6: Za potrebe delovanja Sveta  KS </w:t>
      </w:r>
      <w:r w:rsidR="00B8017E">
        <w:t xml:space="preserve"> in UO  ŠTD-ja Kromberk- Loke </w:t>
      </w:r>
      <w:r>
        <w:t xml:space="preserve"> se uredi  prostor (soba 3) v  Domu  krajanov, zato se prekine najemno pogodbo  z uporabnikom navedenega prostora.</w:t>
      </w:r>
    </w:p>
    <w:p w:rsidR="00B8017E" w:rsidRPr="00B8017E" w:rsidRDefault="00B8017E" w:rsidP="00B8017E"/>
    <w:p w:rsidR="00F335C5" w:rsidRDefault="00F335C5" w:rsidP="00B8017E">
      <w:pPr>
        <w:pStyle w:val="Naslov1"/>
      </w:pPr>
      <w:r>
        <w:t xml:space="preserve">SKLEP 7: V najkrajšem možnem </w:t>
      </w:r>
      <w:r w:rsidR="0007081B">
        <w:t>času je potrebno v dom preseliti  tudi</w:t>
      </w:r>
      <w:r>
        <w:t xml:space="preserve"> arhiv</w:t>
      </w:r>
      <w:r w:rsidR="0007081B">
        <w:t>.</w:t>
      </w:r>
    </w:p>
    <w:p w:rsidR="00B8017E" w:rsidRPr="00B8017E" w:rsidRDefault="00B8017E" w:rsidP="00B8017E"/>
    <w:p w:rsidR="0007081B" w:rsidRDefault="0007081B" w:rsidP="00B8017E">
      <w:pPr>
        <w:pStyle w:val="Naslov1"/>
      </w:pPr>
      <w:r>
        <w:t>SKLEP 8:Marko Brezavšček  pridobi ponudbe za videonadzor v Domu krajanov.</w:t>
      </w:r>
    </w:p>
    <w:p w:rsidR="0007081B" w:rsidRDefault="0007081B" w:rsidP="00CC62BF"/>
    <w:p w:rsidR="0007081B" w:rsidRDefault="0007081B" w:rsidP="00CC62BF">
      <w:r>
        <w:t>Marko Brezavšček ponovno opozori na potrebo po spletni strani, s čimer se strinjajo vsi prisotni člani.</w:t>
      </w:r>
    </w:p>
    <w:p w:rsidR="0007081B" w:rsidRDefault="0007081B" w:rsidP="00CC62BF">
      <w:r>
        <w:t>Predsednik predlaga, da se o tem sklepa na seji, ko bodo razpoložljivi podatki o finančnem stanju KS.</w:t>
      </w:r>
    </w:p>
    <w:p w:rsidR="00890884" w:rsidRDefault="00890884" w:rsidP="00CC62BF">
      <w:r>
        <w:lastRenderedPageBreak/>
        <w:t xml:space="preserve">K </w:t>
      </w:r>
      <w:proofErr w:type="spellStart"/>
      <w:r>
        <w:t>5.Oblikovanje</w:t>
      </w:r>
      <w:proofErr w:type="spellEnd"/>
      <w:r w:rsidR="006C18AA">
        <w:t xml:space="preserve"> predlogov  dnevnega reda</w:t>
      </w:r>
      <w:r>
        <w:t xml:space="preserve"> za naslednjo sejo.</w:t>
      </w:r>
    </w:p>
    <w:p w:rsidR="00890884" w:rsidRDefault="006C18AA" w:rsidP="00B8017E">
      <w:pPr>
        <w:pStyle w:val="Naslov1"/>
      </w:pPr>
      <w:r>
        <w:t>SKLEP 9: Skliče se 6.</w:t>
      </w:r>
      <w:r w:rsidR="00890884">
        <w:t xml:space="preserve"> sejo Sveta KS  Kromberk-Loke, ki bo v četrtek, </w:t>
      </w:r>
      <w:proofErr w:type="spellStart"/>
      <w:r w:rsidR="00890884">
        <w:t>20.februarja</w:t>
      </w:r>
      <w:proofErr w:type="spellEnd"/>
      <w:r w:rsidR="00890884">
        <w:t xml:space="preserve"> 2020, v prostorih poslovne stavbe GEN-I ob 17.uri.</w:t>
      </w:r>
    </w:p>
    <w:p w:rsidR="00890884" w:rsidRDefault="00890884" w:rsidP="00CC62BF"/>
    <w:p w:rsidR="00890884" w:rsidRDefault="00890884" w:rsidP="00CC62BF">
      <w:r>
        <w:t>Seja  zaključena ob 19.20.</w:t>
      </w:r>
    </w:p>
    <w:p w:rsidR="00890884" w:rsidRDefault="00890884" w:rsidP="00CC62BF"/>
    <w:p w:rsidR="00890884" w:rsidRDefault="00890884" w:rsidP="006C18AA">
      <w:pPr>
        <w:tabs>
          <w:tab w:val="left" w:pos="5475"/>
        </w:tabs>
      </w:pPr>
      <w:r>
        <w:t xml:space="preserve">Zapisala Sonja </w:t>
      </w:r>
      <w:proofErr w:type="spellStart"/>
      <w:r>
        <w:t>Maras</w:t>
      </w:r>
      <w:proofErr w:type="spellEnd"/>
      <w:r>
        <w:t xml:space="preserve"> Gruntar</w:t>
      </w:r>
      <w:r w:rsidR="006C18AA">
        <w:t xml:space="preserve">          </w:t>
      </w:r>
      <w:r w:rsidR="006C18AA">
        <w:tab/>
        <w:t xml:space="preserve">Predsednik Sveta KS Kromberk-Loke </w:t>
      </w:r>
    </w:p>
    <w:p w:rsidR="006C18AA" w:rsidRDefault="006C18AA" w:rsidP="006C18AA">
      <w:pPr>
        <w:tabs>
          <w:tab w:val="left" w:pos="5475"/>
        </w:tabs>
      </w:pPr>
      <w:r>
        <w:tab/>
        <w:t xml:space="preserve">Žarko Leban </w:t>
      </w:r>
      <w:r w:rsidR="005A28DF">
        <w:t xml:space="preserve">  l. r.</w:t>
      </w:r>
    </w:p>
    <w:p w:rsidR="006C18AA" w:rsidRDefault="006C18AA" w:rsidP="006C18AA">
      <w:pPr>
        <w:tabs>
          <w:tab w:val="left" w:pos="5475"/>
        </w:tabs>
      </w:pPr>
    </w:p>
    <w:p w:rsidR="006C18AA" w:rsidRDefault="006C18AA" w:rsidP="006C18AA">
      <w:pPr>
        <w:tabs>
          <w:tab w:val="left" w:pos="5475"/>
        </w:tabs>
      </w:pPr>
      <w:r>
        <w:t>Priloge:</w:t>
      </w:r>
    </w:p>
    <w:p w:rsidR="006C18AA" w:rsidRDefault="006C18AA" w:rsidP="006C18AA">
      <w:pPr>
        <w:tabs>
          <w:tab w:val="left" w:pos="5475"/>
        </w:tabs>
      </w:pPr>
      <w:proofErr w:type="spellStart"/>
      <w:r>
        <w:t>1.dopis</w:t>
      </w:r>
      <w:proofErr w:type="spellEnd"/>
      <w:r>
        <w:t xml:space="preserve"> ga. Dragice Žbogar,</w:t>
      </w:r>
    </w:p>
    <w:p w:rsidR="006C18AA" w:rsidRDefault="006C18AA" w:rsidP="006C18AA">
      <w:pPr>
        <w:tabs>
          <w:tab w:val="left" w:pos="5475"/>
        </w:tabs>
      </w:pPr>
      <w:proofErr w:type="spellStart"/>
      <w:r>
        <w:t>2.poročilo</w:t>
      </w:r>
      <w:proofErr w:type="spellEnd"/>
      <w:r>
        <w:t xml:space="preserve"> o štiriletnem mandatu UO  ŠTD-ja  Kromberk-Loke.</w:t>
      </w:r>
    </w:p>
    <w:p w:rsidR="00F335C5" w:rsidRDefault="00F335C5" w:rsidP="00CC62BF"/>
    <w:p w:rsidR="00154380" w:rsidRDefault="00154380" w:rsidP="00CC62BF"/>
    <w:p w:rsidR="000D71CD" w:rsidRDefault="000D71CD" w:rsidP="00CC62BF"/>
    <w:p w:rsidR="000D71CD" w:rsidRDefault="000D71CD" w:rsidP="00CC62BF"/>
    <w:p w:rsidR="000D71CD" w:rsidRDefault="000D71CD" w:rsidP="00CC62BF"/>
    <w:p w:rsidR="00CC62BF" w:rsidRDefault="00154380" w:rsidP="00CC62BF">
      <w:r>
        <w:t xml:space="preserve">              </w:t>
      </w:r>
      <w:r w:rsidR="000D71CD">
        <w:t xml:space="preserve">        </w:t>
      </w:r>
    </w:p>
    <w:p w:rsidR="00CC62BF" w:rsidRDefault="00CC62BF" w:rsidP="00CC62BF">
      <w:r>
        <w:t xml:space="preserve">    </w:t>
      </w:r>
    </w:p>
    <w:p w:rsidR="00CC62BF" w:rsidRDefault="00CC62BF" w:rsidP="00CC62BF">
      <w:pPr>
        <w:pStyle w:val="Odstavekseznama"/>
      </w:pPr>
    </w:p>
    <w:p w:rsidR="00A94C18" w:rsidRDefault="00A94C18" w:rsidP="0046471F"/>
    <w:p w:rsidR="00A94C18" w:rsidRPr="0046471F" w:rsidRDefault="00A94C18" w:rsidP="0046471F"/>
    <w:sectPr w:rsidR="00A94C18" w:rsidRPr="00464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30" w:rsidRDefault="003E3830" w:rsidP="009B6BE9">
      <w:pPr>
        <w:spacing w:after="0" w:line="240" w:lineRule="auto"/>
      </w:pPr>
      <w:r>
        <w:separator/>
      </w:r>
    </w:p>
  </w:endnote>
  <w:endnote w:type="continuationSeparator" w:id="0">
    <w:p w:rsidR="003E3830" w:rsidRDefault="003E3830" w:rsidP="009B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30" w:rsidRDefault="003E3830" w:rsidP="009B6BE9">
      <w:pPr>
        <w:spacing w:after="0" w:line="240" w:lineRule="auto"/>
      </w:pPr>
      <w:r>
        <w:separator/>
      </w:r>
    </w:p>
  </w:footnote>
  <w:footnote w:type="continuationSeparator" w:id="0">
    <w:p w:rsidR="003E3830" w:rsidRDefault="003E3830" w:rsidP="009B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 w:rsidP="009B6BE9">
    <w:pPr>
      <w:pStyle w:val="Glava"/>
      <w:ind w:firstLine="0"/>
    </w:pPr>
    <w:r>
      <w:t>Krajevna  skupnost  Kromberk- Loke</w:t>
    </w:r>
  </w:p>
  <w:p w:rsidR="009B6BE9" w:rsidRDefault="009B6BE9" w:rsidP="009B6BE9">
    <w:pPr>
      <w:pStyle w:val="Glava"/>
      <w:ind w:firstLine="0"/>
    </w:pPr>
    <w:r>
      <w:t>Ulica Vinka  Vodopivca 90, Kromberk</w:t>
    </w:r>
  </w:p>
  <w:p w:rsidR="009B6BE9" w:rsidRDefault="009B6BE9" w:rsidP="009B6BE9">
    <w:pPr>
      <w:pStyle w:val="Glava"/>
      <w:ind w:firstLine="0"/>
    </w:pPr>
    <w:r>
      <w:t>5000 Nova Gorica</w:t>
    </w:r>
  </w:p>
  <w:p w:rsidR="009B6BE9" w:rsidRDefault="009B6BE9" w:rsidP="009B6BE9">
    <w:pPr>
      <w:pStyle w:val="Glava"/>
      <w:ind w:firstLine="0"/>
    </w:pPr>
  </w:p>
  <w:p w:rsidR="009B6BE9" w:rsidRDefault="009B6BE9" w:rsidP="009B6BE9">
    <w:pPr>
      <w:pStyle w:val="Glava"/>
      <w:ind w:firstLine="0"/>
    </w:pPr>
  </w:p>
  <w:p w:rsidR="009B6BE9" w:rsidRDefault="009B6BE9" w:rsidP="009B6BE9">
    <w:pPr>
      <w:pStyle w:val="Glava"/>
      <w:ind w:firstLine="0"/>
    </w:pPr>
  </w:p>
  <w:p w:rsidR="009B6BE9" w:rsidRDefault="009B6BE9" w:rsidP="009B6BE9">
    <w:pPr>
      <w:pStyle w:val="Glava"/>
      <w:ind w:firstLine="0"/>
    </w:pPr>
    <w:r>
      <w:t>Številka: 2/2020</w:t>
    </w:r>
  </w:p>
  <w:p w:rsidR="009B6BE9" w:rsidRDefault="009B6BE9" w:rsidP="009B6BE9">
    <w:pPr>
      <w:pStyle w:val="Glava"/>
      <w:ind w:firstLine="0"/>
    </w:pPr>
    <w:r>
      <w:t xml:space="preserve">Datum: 11. 02. </w:t>
    </w:r>
    <w:r>
      <w:t>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9" w:rsidRDefault="009B6B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2DF"/>
    <w:multiLevelType w:val="hybridMultilevel"/>
    <w:tmpl w:val="844CD788"/>
    <w:lvl w:ilvl="0" w:tplc="8E6C3166">
      <w:start w:val="2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B85B6F"/>
    <w:multiLevelType w:val="hybridMultilevel"/>
    <w:tmpl w:val="EB7ED2CC"/>
    <w:lvl w:ilvl="0" w:tplc="5D46E5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1223"/>
    <w:multiLevelType w:val="hybridMultilevel"/>
    <w:tmpl w:val="7F7642CE"/>
    <w:lvl w:ilvl="0" w:tplc="042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54D2F"/>
    <w:multiLevelType w:val="hybridMultilevel"/>
    <w:tmpl w:val="BB288E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F"/>
    <w:rsid w:val="000610FE"/>
    <w:rsid w:val="0007081B"/>
    <w:rsid w:val="000A269C"/>
    <w:rsid w:val="000D71CD"/>
    <w:rsid w:val="00154380"/>
    <w:rsid w:val="00240AB4"/>
    <w:rsid w:val="00324DFD"/>
    <w:rsid w:val="003E3830"/>
    <w:rsid w:val="0046471F"/>
    <w:rsid w:val="004A4034"/>
    <w:rsid w:val="005A28DF"/>
    <w:rsid w:val="005B68A8"/>
    <w:rsid w:val="006C18AA"/>
    <w:rsid w:val="00890884"/>
    <w:rsid w:val="008C29E1"/>
    <w:rsid w:val="009269DB"/>
    <w:rsid w:val="009B6BE9"/>
    <w:rsid w:val="009F0DA9"/>
    <w:rsid w:val="00A94C18"/>
    <w:rsid w:val="00B30A56"/>
    <w:rsid w:val="00B8017E"/>
    <w:rsid w:val="00CC62BF"/>
    <w:rsid w:val="00E04B6D"/>
    <w:rsid w:val="00E53E9D"/>
    <w:rsid w:val="00ED56B4"/>
    <w:rsid w:val="00F335C5"/>
    <w:rsid w:val="00F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4034"/>
  </w:style>
  <w:style w:type="paragraph" w:styleId="Naslov1">
    <w:name w:val="heading 1"/>
    <w:basedOn w:val="Navaden"/>
    <w:next w:val="Navaden"/>
    <w:link w:val="Naslov1Znak"/>
    <w:uiPriority w:val="9"/>
    <w:qFormat/>
    <w:rsid w:val="004A403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403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403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403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403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403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403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403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403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40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rezrazmikov">
    <w:name w:val="No Spacing"/>
    <w:basedOn w:val="Navaden"/>
    <w:uiPriority w:val="1"/>
    <w:qFormat/>
    <w:rsid w:val="004A4034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4A403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4A40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40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A4034"/>
    <w:rPr>
      <w:i/>
      <w:iCs/>
      <w:color w:val="808080" w:themeColor="text1" w:themeTint="7F"/>
      <w:spacing w:val="10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40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A4034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4A403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4A40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Krepko">
    <w:name w:val="Strong"/>
    <w:basedOn w:val="Privzetapisavaodstavka"/>
    <w:uiPriority w:val="22"/>
    <w:qFormat/>
    <w:rsid w:val="004A4034"/>
    <w:rPr>
      <w:b/>
      <w:bCs/>
      <w:spacing w:val="0"/>
    </w:rPr>
  </w:style>
  <w:style w:type="character" w:styleId="Poudarek">
    <w:name w:val="Emphasis"/>
    <w:uiPriority w:val="20"/>
    <w:qFormat/>
    <w:rsid w:val="004A4034"/>
    <w:rPr>
      <w:b/>
      <w:bCs/>
      <w:i/>
      <w:iCs/>
      <w:color w:val="auto"/>
    </w:rPr>
  </w:style>
  <w:style w:type="paragraph" w:styleId="Citat">
    <w:name w:val="Quote"/>
    <w:basedOn w:val="Navaden"/>
    <w:next w:val="Navaden"/>
    <w:link w:val="CitatZnak"/>
    <w:uiPriority w:val="29"/>
    <w:qFormat/>
    <w:rsid w:val="004A4034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4A4034"/>
    <w:rPr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403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40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4A4034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4A4034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4A4034"/>
    <w:rPr>
      <w:smallCaps/>
    </w:rPr>
  </w:style>
  <w:style w:type="character" w:styleId="Intenzivensklic">
    <w:name w:val="Intense Reference"/>
    <w:uiPriority w:val="32"/>
    <w:qFormat/>
    <w:rsid w:val="004A4034"/>
    <w:rPr>
      <w:b/>
      <w:bCs/>
      <w:smallCaps/>
      <w:color w:val="auto"/>
    </w:rPr>
  </w:style>
  <w:style w:type="character" w:styleId="Naslovknjige">
    <w:name w:val="Book Title"/>
    <w:uiPriority w:val="33"/>
    <w:qFormat/>
    <w:rsid w:val="004A40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A403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9B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6BE9"/>
  </w:style>
  <w:style w:type="paragraph" w:styleId="Noga">
    <w:name w:val="footer"/>
    <w:basedOn w:val="Navaden"/>
    <w:link w:val="NogaZnak"/>
    <w:uiPriority w:val="99"/>
    <w:unhideWhenUsed/>
    <w:rsid w:val="009B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4034"/>
  </w:style>
  <w:style w:type="paragraph" w:styleId="Naslov1">
    <w:name w:val="heading 1"/>
    <w:basedOn w:val="Navaden"/>
    <w:next w:val="Navaden"/>
    <w:link w:val="Naslov1Znak"/>
    <w:uiPriority w:val="9"/>
    <w:qFormat/>
    <w:rsid w:val="004A403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403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403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403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403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403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403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403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403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40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rezrazmikov">
    <w:name w:val="No Spacing"/>
    <w:basedOn w:val="Navaden"/>
    <w:uiPriority w:val="1"/>
    <w:qFormat/>
    <w:rsid w:val="004A4034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4A403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4A40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40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A4034"/>
    <w:rPr>
      <w:i/>
      <w:iCs/>
      <w:color w:val="808080" w:themeColor="text1" w:themeTint="7F"/>
      <w:spacing w:val="10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40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40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A4034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4A403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4A40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Krepko">
    <w:name w:val="Strong"/>
    <w:basedOn w:val="Privzetapisavaodstavka"/>
    <w:uiPriority w:val="22"/>
    <w:qFormat/>
    <w:rsid w:val="004A4034"/>
    <w:rPr>
      <w:b/>
      <w:bCs/>
      <w:spacing w:val="0"/>
    </w:rPr>
  </w:style>
  <w:style w:type="character" w:styleId="Poudarek">
    <w:name w:val="Emphasis"/>
    <w:uiPriority w:val="20"/>
    <w:qFormat/>
    <w:rsid w:val="004A4034"/>
    <w:rPr>
      <w:b/>
      <w:bCs/>
      <w:i/>
      <w:iCs/>
      <w:color w:val="auto"/>
    </w:rPr>
  </w:style>
  <w:style w:type="paragraph" w:styleId="Citat">
    <w:name w:val="Quote"/>
    <w:basedOn w:val="Navaden"/>
    <w:next w:val="Navaden"/>
    <w:link w:val="CitatZnak"/>
    <w:uiPriority w:val="29"/>
    <w:qFormat/>
    <w:rsid w:val="004A4034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4A4034"/>
    <w:rPr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403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40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4A4034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4A4034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4A4034"/>
    <w:rPr>
      <w:smallCaps/>
    </w:rPr>
  </w:style>
  <w:style w:type="character" w:styleId="Intenzivensklic">
    <w:name w:val="Intense Reference"/>
    <w:uiPriority w:val="32"/>
    <w:qFormat/>
    <w:rsid w:val="004A4034"/>
    <w:rPr>
      <w:b/>
      <w:bCs/>
      <w:smallCaps/>
      <w:color w:val="auto"/>
    </w:rPr>
  </w:style>
  <w:style w:type="character" w:styleId="Naslovknjige">
    <w:name w:val="Book Title"/>
    <w:uiPriority w:val="33"/>
    <w:qFormat/>
    <w:rsid w:val="004A40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A403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9B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6BE9"/>
  </w:style>
  <w:style w:type="paragraph" w:styleId="Noga">
    <w:name w:val="footer"/>
    <w:basedOn w:val="Navaden"/>
    <w:link w:val="NogaZnak"/>
    <w:uiPriority w:val="99"/>
    <w:unhideWhenUsed/>
    <w:rsid w:val="009B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Maras Gruntar</dc:creator>
  <cp:lastModifiedBy>Sonja Maras Gruntar</cp:lastModifiedBy>
  <cp:revision>5</cp:revision>
  <dcterms:created xsi:type="dcterms:W3CDTF">2020-02-12T17:37:00Z</dcterms:created>
  <dcterms:modified xsi:type="dcterms:W3CDTF">2020-02-23T21:42:00Z</dcterms:modified>
</cp:coreProperties>
</file>